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7843" w14:textId="77777777" w:rsidR="00436CD9" w:rsidRPr="00436CD9" w:rsidRDefault="00436CD9" w:rsidP="00436CD9">
      <w:pPr>
        <w:jc w:val="center"/>
        <w:rPr>
          <w:rFonts w:ascii="Myriad Pro" w:hAnsi="Myriad Pro" w:cs="Arial"/>
          <w:b/>
        </w:rPr>
      </w:pPr>
    </w:p>
    <w:p w14:paraId="05F0687A" w14:textId="5E08D500" w:rsidR="00436CD9" w:rsidRPr="00436CD9" w:rsidRDefault="00436CD9" w:rsidP="00436CD9">
      <w:pPr>
        <w:jc w:val="center"/>
        <w:rPr>
          <w:rFonts w:ascii="Myriad Pro" w:hAnsi="Myriad Pro" w:cs="Arial"/>
          <w:b/>
        </w:rPr>
      </w:pPr>
      <w:r w:rsidRPr="00436CD9">
        <w:rPr>
          <w:rFonts w:ascii="Myriad Pro" w:hAnsi="Myriad Pro" w:cs="Arial"/>
          <w:b/>
        </w:rPr>
        <w:t>PRIJAVNICA ZA NASTOP NA SEJMU AGRA 20</w:t>
      </w:r>
      <w:r w:rsidR="000732C4">
        <w:rPr>
          <w:rFonts w:ascii="Myriad Pro" w:hAnsi="Myriad Pro" w:cs="Arial"/>
          <w:b/>
        </w:rPr>
        <w:t>23</w:t>
      </w:r>
    </w:p>
    <w:p w14:paraId="72E4C465" w14:textId="77777777" w:rsidR="00436CD9" w:rsidRPr="00436CD9" w:rsidRDefault="00436CD9" w:rsidP="00436CD9">
      <w:pPr>
        <w:jc w:val="center"/>
        <w:rPr>
          <w:rFonts w:ascii="Myriad Pro" w:hAnsi="Myriad Pro" w:cs="Arial"/>
          <w:b/>
        </w:rPr>
      </w:pPr>
      <w:r w:rsidRPr="00436CD9">
        <w:rPr>
          <w:rFonts w:ascii="Myriad Pro" w:hAnsi="Myriad Pro" w:cs="Arial"/>
          <w:b/>
        </w:rPr>
        <w:t>na razstavnem prostoru Pomurskih lokalnih akcijskih skupin (LAS Goričko 2020)</w:t>
      </w:r>
    </w:p>
    <w:p w14:paraId="4D4F39BF" w14:textId="4E6F9EAF" w:rsidR="00436CD9" w:rsidRPr="00436CD9" w:rsidRDefault="00436CD9" w:rsidP="00436CD9">
      <w:pPr>
        <w:jc w:val="center"/>
        <w:rPr>
          <w:rFonts w:ascii="Myriad Pro" w:hAnsi="Myriad Pro" w:cs="Arial"/>
          <w:b/>
        </w:rPr>
      </w:pPr>
      <w:r w:rsidRPr="00436CD9">
        <w:rPr>
          <w:rFonts w:ascii="Myriad Pro" w:hAnsi="Myriad Pro" w:cs="Arial"/>
          <w:b/>
        </w:rPr>
        <w:t>HALA D, 26. - 31. 08. 20</w:t>
      </w:r>
      <w:r w:rsidR="000732C4">
        <w:rPr>
          <w:rFonts w:ascii="Myriad Pro" w:hAnsi="Myriad Pro" w:cs="Arial"/>
          <w:b/>
        </w:rPr>
        <w:t>23</w:t>
      </w:r>
    </w:p>
    <w:p w14:paraId="73673351" w14:textId="77777777" w:rsid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2626F7B0" w14:textId="77777777" w:rsidR="004F3E27" w:rsidRPr="00436CD9" w:rsidRDefault="004F3E27" w:rsidP="00436CD9">
      <w:pPr>
        <w:jc w:val="both"/>
        <w:rPr>
          <w:rFonts w:ascii="Myriad Pro" w:hAnsi="Myriad Pro" w:cs="Arial"/>
          <w:sz w:val="22"/>
          <w:szCs w:val="22"/>
        </w:rPr>
      </w:pPr>
    </w:p>
    <w:tbl>
      <w:tblPr>
        <w:tblStyle w:val="Tabelabarvnamrea6poudarek3"/>
        <w:tblW w:w="0" w:type="auto"/>
        <w:tblLook w:val="04A0" w:firstRow="1" w:lastRow="0" w:firstColumn="1" w:lastColumn="0" w:noHBand="0" w:noVBand="1"/>
      </w:tblPr>
      <w:tblGrid>
        <w:gridCol w:w="3681"/>
        <w:gridCol w:w="2409"/>
        <w:gridCol w:w="3403"/>
      </w:tblGrid>
      <w:tr w:rsidR="00436CD9" w:rsidRPr="00436CD9" w14:paraId="4EB06AEC" w14:textId="77777777" w:rsidTr="00B25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928AFF2" w14:textId="77777777" w:rsidR="00436CD9" w:rsidRPr="00436CD9" w:rsidRDefault="00436CD9" w:rsidP="00436CD9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IME oz. NAZIV RAZSTAVLJAVCA:</w:t>
            </w:r>
          </w:p>
          <w:p w14:paraId="08F2CB22" w14:textId="77777777" w:rsidR="00436CD9" w:rsidRPr="00436CD9" w:rsidRDefault="00436CD9" w:rsidP="00436CD9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78043" w14:textId="77777777" w:rsidR="00436CD9" w:rsidRPr="00436CD9" w:rsidRDefault="00436CD9" w:rsidP="00436C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436CD9" w:rsidRPr="00436CD9" w14:paraId="17F05177" w14:textId="77777777" w:rsidTr="00B2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102BEBE" w14:textId="77777777" w:rsidR="00436CD9" w:rsidRPr="00436CD9" w:rsidRDefault="00436CD9" w:rsidP="00436CD9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NASLOV RAZSTAVLJAVCA:</w:t>
            </w:r>
          </w:p>
          <w:p w14:paraId="415C6527" w14:textId="77777777" w:rsidR="00436CD9" w:rsidRPr="00436CD9" w:rsidRDefault="00436CD9" w:rsidP="00436CD9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52C0" w14:textId="77777777" w:rsidR="00436CD9" w:rsidRPr="00436CD9" w:rsidRDefault="00436CD9" w:rsidP="00436C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520BDA" w:rsidRPr="00436CD9" w14:paraId="18A7C5ED" w14:textId="77777777" w:rsidTr="00B25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</w:tcBorders>
          </w:tcPr>
          <w:p w14:paraId="0DC0DBD1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 xml:space="preserve">VRSTA PONUDBE, </w:t>
            </w:r>
            <w:r w:rsidRPr="00436CD9">
              <w:rPr>
                <w:rFonts w:ascii="Myriad Pro" w:hAnsi="Myriad Pro" w:cs="Arial"/>
                <w:b w:val="0"/>
                <w:sz w:val="22"/>
                <w:szCs w:val="22"/>
              </w:rPr>
              <w:t>ki jo bomo predstavili: (npr. turistična kmetija, ročni izdelki, čebelarski izdelki itd.)</w:t>
            </w:r>
          </w:p>
        </w:tc>
        <w:tc>
          <w:tcPr>
            <w:tcW w:w="5812" w:type="dxa"/>
            <w:gridSpan w:val="2"/>
            <w:tcBorders>
              <w:top w:val="nil"/>
            </w:tcBorders>
          </w:tcPr>
          <w:p w14:paraId="3ABDA676" w14:textId="77777777" w:rsidR="00520BDA" w:rsidRPr="00436CD9" w:rsidRDefault="00520BDA" w:rsidP="0052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520BDA" w:rsidRPr="00436CD9" w14:paraId="3305A29A" w14:textId="77777777" w:rsidTr="004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60CC64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 xml:space="preserve">na sejmu želimo biti prisotni: </w:t>
            </w:r>
            <w:r w:rsidRPr="00436CD9">
              <w:rPr>
                <w:rFonts w:ascii="Myriad Pro" w:hAnsi="Myriad Pro" w:cs="Arial"/>
                <w:b w:val="0"/>
                <w:sz w:val="22"/>
                <w:szCs w:val="22"/>
              </w:rPr>
              <w:t>(označite, kdaj oz. katere dneve)</w:t>
            </w:r>
          </w:p>
        </w:tc>
        <w:tc>
          <w:tcPr>
            <w:tcW w:w="2409" w:type="dxa"/>
          </w:tcPr>
          <w:p w14:paraId="578E1A7A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128515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26.8., sobota</w:t>
            </w:r>
          </w:p>
          <w:p w14:paraId="019AA7CB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16546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27. 8., nedelja</w:t>
            </w:r>
          </w:p>
          <w:p w14:paraId="2523D8AF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-18331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28. 8., ponedeljek           </w:t>
            </w:r>
          </w:p>
        </w:tc>
        <w:tc>
          <w:tcPr>
            <w:tcW w:w="3403" w:type="dxa"/>
          </w:tcPr>
          <w:p w14:paraId="6B3C856B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-148353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29. 8., torek</w:t>
            </w:r>
          </w:p>
          <w:p w14:paraId="0BD74908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-14691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30. 8., sreda</w:t>
            </w:r>
          </w:p>
          <w:p w14:paraId="5D196A08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15350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31. 8., četrtek</w:t>
            </w:r>
          </w:p>
        </w:tc>
      </w:tr>
      <w:tr w:rsidR="00520BDA" w:rsidRPr="00436CD9" w14:paraId="00316229" w14:textId="77777777" w:rsidTr="0043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3BC4C9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na sejmu bomo imeli degustacijo naših izdelkov</w:t>
            </w:r>
          </w:p>
        </w:tc>
        <w:tc>
          <w:tcPr>
            <w:tcW w:w="2409" w:type="dxa"/>
          </w:tcPr>
          <w:p w14:paraId="61F940DD" w14:textId="77777777" w:rsidR="00520BDA" w:rsidRPr="00436CD9" w:rsidRDefault="00000000" w:rsidP="0052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9077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DA              </w:t>
            </w:r>
          </w:p>
        </w:tc>
        <w:tc>
          <w:tcPr>
            <w:tcW w:w="3403" w:type="dxa"/>
          </w:tcPr>
          <w:p w14:paraId="323A4337" w14:textId="77777777" w:rsidR="00520BDA" w:rsidRPr="00436CD9" w:rsidRDefault="00000000" w:rsidP="0052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-14981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NE</w:t>
            </w:r>
          </w:p>
        </w:tc>
      </w:tr>
      <w:tr w:rsidR="00520BDA" w:rsidRPr="00436CD9" w14:paraId="417F818C" w14:textId="77777777" w:rsidTr="004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18F75D2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na sejmu bomo prodajali svoje izdelke:</w:t>
            </w:r>
          </w:p>
        </w:tc>
        <w:tc>
          <w:tcPr>
            <w:tcW w:w="2409" w:type="dxa"/>
          </w:tcPr>
          <w:p w14:paraId="77A7B23C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196361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DA              </w:t>
            </w:r>
          </w:p>
        </w:tc>
        <w:tc>
          <w:tcPr>
            <w:tcW w:w="3403" w:type="dxa"/>
          </w:tcPr>
          <w:p w14:paraId="776D91CE" w14:textId="77777777" w:rsidR="00520BDA" w:rsidRPr="00436CD9" w:rsidRDefault="00000000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6594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NE</w:t>
            </w:r>
          </w:p>
        </w:tc>
      </w:tr>
      <w:tr w:rsidR="00520BDA" w:rsidRPr="00436CD9" w14:paraId="44643168" w14:textId="77777777" w:rsidTr="0043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99BF7C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na sejmu bomo uprizorili prikaz izdelave naših izdelkov:</w:t>
            </w:r>
          </w:p>
        </w:tc>
        <w:tc>
          <w:tcPr>
            <w:tcW w:w="2409" w:type="dxa"/>
          </w:tcPr>
          <w:p w14:paraId="4C53D9E7" w14:textId="77777777" w:rsidR="00520BDA" w:rsidRPr="00436CD9" w:rsidRDefault="00000000" w:rsidP="0052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192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DA              </w:t>
            </w:r>
          </w:p>
        </w:tc>
        <w:tc>
          <w:tcPr>
            <w:tcW w:w="3403" w:type="dxa"/>
          </w:tcPr>
          <w:p w14:paraId="47DB554C" w14:textId="77777777" w:rsidR="00520BDA" w:rsidRPr="00436CD9" w:rsidRDefault="00000000" w:rsidP="0052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sdt>
              <w:sdtPr>
                <w:rPr>
                  <w:rFonts w:ascii="Myriad Pro" w:hAnsi="Myriad Pro" w:cs="Arial"/>
                  <w:sz w:val="22"/>
                  <w:szCs w:val="22"/>
                </w:rPr>
                <w:id w:val="5231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DA" w:rsidRPr="00436C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BDA" w:rsidRPr="00436CD9">
              <w:rPr>
                <w:rFonts w:ascii="Myriad Pro" w:hAnsi="Myriad Pro" w:cs="Arial"/>
                <w:sz w:val="22"/>
                <w:szCs w:val="22"/>
              </w:rPr>
              <w:t xml:space="preserve"> NE</w:t>
            </w:r>
          </w:p>
        </w:tc>
      </w:tr>
      <w:tr w:rsidR="00520BDA" w:rsidRPr="00436CD9" w14:paraId="2E8A0F63" w14:textId="77777777" w:rsidTr="0043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C832BB" w14:textId="77777777" w:rsidR="00520BDA" w:rsidRPr="00436CD9" w:rsidRDefault="00520BDA" w:rsidP="00520BDA">
            <w:pPr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vnesite seznam imen, ki bodo nastopale na sejmu (tudi goste, ki bodo uprizorili prikaz izdelave izdelkov):</w:t>
            </w:r>
          </w:p>
          <w:p w14:paraId="654F0281" w14:textId="77777777" w:rsidR="00520BDA" w:rsidRPr="00436CD9" w:rsidRDefault="00520BDA" w:rsidP="00520BDA">
            <w:pPr>
              <w:rPr>
                <w:rFonts w:ascii="Myriad Pro" w:hAnsi="Myriad Pro" w:cs="Arial"/>
                <w:b w:val="0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b w:val="0"/>
                <w:sz w:val="22"/>
                <w:szCs w:val="22"/>
              </w:rPr>
              <w:t>(potrebno vnesti zaradi vstopnic)</w:t>
            </w:r>
          </w:p>
        </w:tc>
        <w:tc>
          <w:tcPr>
            <w:tcW w:w="5812" w:type="dxa"/>
            <w:gridSpan w:val="2"/>
          </w:tcPr>
          <w:p w14:paraId="231FEF26" w14:textId="77777777" w:rsidR="00520BDA" w:rsidRPr="00436CD9" w:rsidRDefault="00520BDA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1.</w:t>
            </w:r>
          </w:p>
          <w:p w14:paraId="1B2647F1" w14:textId="77777777" w:rsidR="00520BDA" w:rsidRPr="00436CD9" w:rsidRDefault="00520BDA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  <w:r w:rsidRPr="00436CD9">
              <w:rPr>
                <w:rFonts w:ascii="Myriad Pro" w:hAnsi="Myriad Pro" w:cs="Arial"/>
                <w:sz w:val="22"/>
                <w:szCs w:val="22"/>
              </w:rPr>
              <w:t>2.</w:t>
            </w:r>
          </w:p>
          <w:p w14:paraId="4B98588E" w14:textId="2498D5FF" w:rsidR="00520BDA" w:rsidRPr="00436CD9" w:rsidRDefault="00520BDA" w:rsidP="00520B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</w:rPr>
            </w:pPr>
          </w:p>
        </w:tc>
      </w:tr>
    </w:tbl>
    <w:p w14:paraId="017D0D9A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357F8F1C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  <w:r w:rsidRPr="00436CD9">
        <w:rPr>
          <w:rFonts w:ascii="Myriad Pro" w:hAnsi="Myriad Pro" w:cs="Arial"/>
          <w:sz w:val="22"/>
          <w:szCs w:val="22"/>
        </w:rPr>
        <w:t xml:space="preserve">Kraj in datum: </w:t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</w:r>
      <w:r w:rsidRPr="00436CD9">
        <w:rPr>
          <w:rFonts w:ascii="Myriad Pro" w:hAnsi="Myriad Pro" w:cs="Arial"/>
          <w:sz w:val="22"/>
          <w:szCs w:val="22"/>
        </w:rPr>
        <w:tab/>
        <w:t>Podpis odgovorne osebe:</w:t>
      </w:r>
    </w:p>
    <w:p w14:paraId="79A1E78E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533D3BB4" w14:textId="77777777" w:rsid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6F2851D0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78D78834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</w:p>
    <w:p w14:paraId="7F91259A" w14:textId="77777777" w:rsidR="00436CD9" w:rsidRPr="00436CD9" w:rsidRDefault="00436CD9" w:rsidP="00436CD9">
      <w:pPr>
        <w:jc w:val="both"/>
        <w:rPr>
          <w:rFonts w:ascii="Myriad Pro" w:hAnsi="Myriad Pro" w:cs="Arial"/>
          <w:sz w:val="22"/>
          <w:szCs w:val="22"/>
        </w:rPr>
      </w:pPr>
      <w:r w:rsidRPr="00436CD9">
        <w:rPr>
          <w:rFonts w:ascii="Myriad Pro" w:hAnsi="Myriad Pro" w:cs="Arial"/>
          <w:sz w:val="22"/>
          <w:szCs w:val="22"/>
        </w:rPr>
        <w:t>__________________________________________________________________________</w:t>
      </w:r>
    </w:p>
    <w:p w14:paraId="7E5C88BE" w14:textId="34B0DA3C" w:rsidR="00436CD9" w:rsidRPr="00436CD9" w:rsidRDefault="000732C4" w:rsidP="00436CD9">
      <w:p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Izpolnjeno prijavnico </w:t>
      </w:r>
      <w:r w:rsidR="00436CD9" w:rsidRPr="00436CD9">
        <w:rPr>
          <w:rFonts w:ascii="Myriad Pro" w:hAnsi="Myriad Pro" w:cs="Arial"/>
          <w:sz w:val="22"/>
          <w:szCs w:val="22"/>
        </w:rPr>
        <w:t xml:space="preserve">pošljite na e-naslov </w:t>
      </w:r>
      <w:hyperlink r:id="rId6" w:history="1">
        <w:r w:rsidR="00B2599D" w:rsidRPr="00630310">
          <w:rPr>
            <w:rStyle w:val="Hiperpovezava"/>
            <w:rFonts w:ascii="Myriad Pro" w:hAnsi="Myriad Pro" w:cs="Arial"/>
            <w:sz w:val="22"/>
            <w:szCs w:val="22"/>
          </w:rPr>
          <w:t>alja@las-goricko.si</w:t>
        </w:r>
      </w:hyperlink>
      <w:r w:rsidR="00436CD9" w:rsidRPr="00436CD9">
        <w:rPr>
          <w:rFonts w:ascii="Myriad Pro" w:hAnsi="Myriad Pro" w:cs="Arial"/>
          <w:sz w:val="22"/>
          <w:szCs w:val="22"/>
        </w:rPr>
        <w:t xml:space="preserve"> </w:t>
      </w:r>
    </w:p>
    <w:p w14:paraId="3EF6CE58" w14:textId="77777777" w:rsidR="00436CD9" w:rsidRDefault="00436CD9" w:rsidP="00436CD9">
      <w:pPr>
        <w:jc w:val="both"/>
        <w:rPr>
          <w:rFonts w:ascii="Arial" w:hAnsi="Arial" w:cs="Arial"/>
          <w:sz w:val="22"/>
          <w:szCs w:val="22"/>
        </w:rPr>
      </w:pPr>
    </w:p>
    <w:p w14:paraId="1D56E069" w14:textId="77777777" w:rsidR="00436CD9" w:rsidRPr="008135E5" w:rsidRDefault="00436CD9" w:rsidP="00436CD9">
      <w:pPr>
        <w:jc w:val="both"/>
        <w:rPr>
          <w:rFonts w:ascii="Arial" w:hAnsi="Arial" w:cs="Arial"/>
          <w:sz w:val="22"/>
          <w:szCs w:val="22"/>
        </w:rPr>
      </w:pPr>
    </w:p>
    <w:p w14:paraId="28EBD8D7" w14:textId="77777777" w:rsidR="00094963" w:rsidRPr="00436CD9" w:rsidRDefault="00094963" w:rsidP="00436CD9"/>
    <w:sectPr w:rsidR="00094963" w:rsidRPr="00436CD9" w:rsidSect="007A6ACC">
      <w:headerReference w:type="default" r:id="rId7"/>
      <w:footerReference w:type="default" r:id="rId8"/>
      <w:pgSz w:w="11906" w:h="16838"/>
      <w:pgMar w:top="1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2E4D" w14:textId="77777777" w:rsidR="00452110" w:rsidRDefault="00452110" w:rsidP="00137992">
      <w:r>
        <w:separator/>
      </w:r>
    </w:p>
  </w:endnote>
  <w:endnote w:type="continuationSeparator" w:id="0">
    <w:p w14:paraId="7DDDF43A" w14:textId="77777777" w:rsidR="00452110" w:rsidRDefault="00452110" w:rsidP="001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D4A3" w14:textId="77777777" w:rsidR="00137992" w:rsidRDefault="00137992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0" allowOverlap="1" wp14:anchorId="0A4CAF0D" wp14:editId="3AE43767">
          <wp:simplePos x="0" y="0"/>
          <wp:positionH relativeFrom="margin">
            <wp:posOffset>-520700</wp:posOffset>
          </wp:positionH>
          <wp:positionV relativeFrom="margin">
            <wp:posOffset>8865235</wp:posOffset>
          </wp:positionV>
          <wp:extent cx="7219950" cy="691732"/>
          <wp:effectExtent l="0" t="0" r="0" b="0"/>
          <wp:wrapNone/>
          <wp:docPr id="4" name="Slika 4" descr="Dopisni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90533517" descr="Dopisni Li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" t="91819" r="1535" b="1627"/>
                  <a:stretch/>
                </pic:blipFill>
                <pic:spPr bwMode="auto">
                  <a:xfrm>
                    <a:off x="0" y="0"/>
                    <a:ext cx="7219950" cy="691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BA1B" w14:textId="77777777" w:rsidR="00452110" w:rsidRDefault="00452110" w:rsidP="00137992">
      <w:r>
        <w:separator/>
      </w:r>
    </w:p>
  </w:footnote>
  <w:footnote w:type="continuationSeparator" w:id="0">
    <w:p w14:paraId="3F3FA242" w14:textId="77777777" w:rsidR="00452110" w:rsidRDefault="00452110" w:rsidP="001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3BA8" w14:textId="77777777" w:rsidR="00137992" w:rsidRDefault="0013799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0" allowOverlap="1" wp14:anchorId="33B21A4D" wp14:editId="52A7CC12">
          <wp:simplePos x="0" y="0"/>
          <wp:positionH relativeFrom="margin">
            <wp:posOffset>-6350</wp:posOffset>
          </wp:positionH>
          <wp:positionV relativeFrom="topMargin">
            <wp:posOffset>154354</wp:posOffset>
          </wp:positionV>
          <wp:extent cx="6158488" cy="939800"/>
          <wp:effectExtent l="0" t="0" r="0" b="0"/>
          <wp:wrapNone/>
          <wp:docPr id="2" name="Slika 2" descr="Dopisni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90533517" descr="Dopisni Li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3" t="808" r="7371" b="89979"/>
                  <a:stretch/>
                </pic:blipFill>
                <pic:spPr bwMode="auto">
                  <a:xfrm>
                    <a:off x="0" y="0"/>
                    <a:ext cx="6158488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92"/>
    <w:rsid w:val="00027A71"/>
    <w:rsid w:val="000732C4"/>
    <w:rsid w:val="00094963"/>
    <w:rsid w:val="000C1CAB"/>
    <w:rsid w:val="00137992"/>
    <w:rsid w:val="00156BEF"/>
    <w:rsid w:val="0038549A"/>
    <w:rsid w:val="00436CD9"/>
    <w:rsid w:val="00452110"/>
    <w:rsid w:val="004F3E27"/>
    <w:rsid w:val="00520BDA"/>
    <w:rsid w:val="005F37F2"/>
    <w:rsid w:val="006D74AB"/>
    <w:rsid w:val="007A6ACC"/>
    <w:rsid w:val="00844EAF"/>
    <w:rsid w:val="008826D2"/>
    <w:rsid w:val="008E317B"/>
    <w:rsid w:val="00904FCA"/>
    <w:rsid w:val="00B2599D"/>
    <w:rsid w:val="00B329CA"/>
    <w:rsid w:val="00B73DE0"/>
    <w:rsid w:val="00CB107F"/>
    <w:rsid w:val="00CB335A"/>
    <w:rsid w:val="00F23ECB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32F8A"/>
  <w15:chartTrackingRefBased/>
  <w15:docId w15:val="{B5BB6AC4-1E87-448B-81B7-C6B4B415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79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37992"/>
  </w:style>
  <w:style w:type="paragraph" w:styleId="Noga">
    <w:name w:val="footer"/>
    <w:basedOn w:val="Navaden"/>
    <w:link w:val="NogaZnak"/>
    <w:uiPriority w:val="99"/>
    <w:unhideWhenUsed/>
    <w:rsid w:val="001379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37992"/>
  </w:style>
  <w:style w:type="character" w:styleId="Hiperpovezava">
    <w:name w:val="Hyperlink"/>
    <w:basedOn w:val="Privzetapisavaodstavka"/>
    <w:uiPriority w:val="99"/>
    <w:unhideWhenUsed/>
    <w:rsid w:val="000949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4963"/>
    <w:rPr>
      <w:color w:val="808080"/>
      <w:shd w:val="clear" w:color="auto" w:fill="E6E6E6"/>
    </w:rPr>
  </w:style>
  <w:style w:type="table" w:styleId="Tabelabarvnamrea6poudarek3">
    <w:name w:val="Grid Table 6 Colorful Accent 3"/>
    <w:basedOn w:val="Navadnatabela"/>
    <w:uiPriority w:val="51"/>
    <w:rsid w:val="00436C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ja@las-goricko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</dc:creator>
  <cp:keywords/>
  <dc:description/>
  <cp:lastModifiedBy>uporabnik</cp:lastModifiedBy>
  <cp:revision>5</cp:revision>
  <dcterms:created xsi:type="dcterms:W3CDTF">2023-07-26T09:35:00Z</dcterms:created>
  <dcterms:modified xsi:type="dcterms:W3CDTF">2023-07-26T09:52:00Z</dcterms:modified>
</cp:coreProperties>
</file>